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445" w:rsidRPr="00875445" w:rsidRDefault="00875445" w:rsidP="00875445">
      <w:pPr>
        <w:spacing w:before="100" w:beforeAutospacing="1" w:after="100" w:afterAutospacing="1" w:line="240" w:lineRule="auto"/>
        <w:rPr>
          <w:rFonts w:ascii="Times New Roman" w:eastAsia="Times New Roman" w:hAnsi="Times New Roman" w:cs="Times New Roman"/>
          <w:sz w:val="24"/>
          <w:szCs w:val="24"/>
        </w:rPr>
      </w:pPr>
      <w:r w:rsidRPr="002E7E31">
        <w:rPr>
          <w:rFonts w:ascii="Times New Roman" w:eastAsia="Times New Roman" w:hAnsi="Times New Roman" w:cs="Times New Roman"/>
          <w:b/>
          <w:bCs/>
          <w:sz w:val="24"/>
          <w:szCs w:val="24"/>
        </w:rPr>
        <w:t>Vacancy Announcement: Tutor for Student Affairs and Support Center</w:t>
      </w:r>
    </w:p>
    <w:p w:rsidR="00875445" w:rsidRPr="00875445" w:rsidRDefault="00875445" w:rsidP="00875445">
      <w:pPr>
        <w:spacing w:before="100" w:beforeAutospacing="1" w:after="100" w:afterAutospacing="1" w:line="240" w:lineRule="auto"/>
        <w:rPr>
          <w:rFonts w:ascii="Times New Roman" w:eastAsia="Times New Roman" w:hAnsi="Times New Roman" w:cs="Times New Roman"/>
          <w:sz w:val="24"/>
          <w:szCs w:val="24"/>
        </w:rPr>
      </w:pPr>
      <w:r w:rsidRPr="002E7E31">
        <w:rPr>
          <w:rFonts w:ascii="Times New Roman" w:eastAsia="Times New Roman" w:hAnsi="Times New Roman" w:cs="Times New Roman"/>
          <w:b/>
          <w:bCs/>
          <w:sz w:val="24"/>
          <w:szCs w:val="24"/>
        </w:rPr>
        <w:t>Position:</w:t>
      </w:r>
      <w:r w:rsidRPr="00875445">
        <w:rPr>
          <w:rFonts w:ascii="Times New Roman" w:eastAsia="Times New Roman" w:hAnsi="Times New Roman" w:cs="Times New Roman"/>
          <w:sz w:val="24"/>
          <w:szCs w:val="24"/>
        </w:rPr>
        <w:t xml:space="preserve"> Tutor </w:t>
      </w:r>
      <w:r w:rsidRPr="00875445">
        <w:rPr>
          <w:rFonts w:ascii="Times New Roman" w:eastAsia="Times New Roman" w:hAnsi="Times New Roman" w:cs="Times New Roman"/>
          <w:sz w:val="24"/>
          <w:szCs w:val="24"/>
        </w:rPr>
        <w:br/>
      </w:r>
      <w:r w:rsidRPr="002E7E31">
        <w:rPr>
          <w:rFonts w:ascii="Times New Roman" w:eastAsia="Times New Roman" w:hAnsi="Times New Roman" w:cs="Times New Roman"/>
          <w:b/>
          <w:bCs/>
          <w:sz w:val="24"/>
          <w:szCs w:val="24"/>
        </w:rPr>
        <w:t>Department:</w:t>
      </w:r>
      <w:r w:rsidRPr="00875445">
        <w:rPr>
          <w:rFonts w:ascii="Times New Roman" w:eastAsia="Times New Roman" w:hAnsi="Times New Roman" w:cs="Times New Roman"/>
          <w:sz w:val="24"/>
          <w:szCs w:val="24"/>
        </w:rPr>
        <w:t xml:space="preserve"> Student Affairs and Support Center</w:t>
      </w:r>
      <w:r w:rsidRPr="00875445">
        <w:rPr>
          <w:rFonts w:ascii="Times New Roman" w:eastAsia="Times New Roman" w:hAnsi="Times New Roman" w:cs="Times New Roman"/>
          <w:sz w:val="24"/>
          <w:szCs w:val="24"/>
        </w:rPr>
        <w:br/>
      </w:r>
      <w:r w:rsidRPr="002E7E31">
        <w:rPr>
          <w:rFonts w:ascii="Times New Roman" w:eastAsia="Times New Roman" w:hAnsi="Times New Roman" w:cs="Times New Roman"/>
          <w:b/>
          <w:bCs/>
          <w:sz w:val="24"/>
          <w:szCs w:val="24"/>
        </w:rPr>
        <w:t>Location:</w:t>
      </w:r>
      <w:r w:rsidRPr="00875445">
        <w:rPr>
          <w:rFonts w:ascii="Times New Roman" w:eastAsia="Times New Roman" w:hAnsi="Times New Roman" w:cs="Times New Roman"/>
          <w:sz w:val="24"/>
          <w:szCs w:val="24"/>
        </w:rPr>
        <w:t xml:space="preserve"> </w:t>
      </w:r>
      <w:proofErr w:type="spellStart"/>
      <w:r w:rsidR="00273BD4">
        <w:rPr>
          <w:rFonts w:ascii="Times New Roman" w:eastAsia="Times New Roman" w:hAnsi="Times New Roman" w:cs="Times New Roman"/>
          <w:sz w:val="24"/>
          <w:szCs w:val="24"/>
        </w:rPr>
        <w:t>Inha</w:t>
      </w:r>
      <w:proofErr w:type="spellEnd"/>
      <w:r w:rsidR="00273BD4">
        <w:rPr>
          <w:rFonts w:ascii="Times New Roman" w:eastAsia="Times New Roman" w:hAnsi="Times New Roman" w:cs="Times New Roman"/>
          <w:sz w:val="24"/>
          <w:szCs w:val="24"/>
        </w:rPr>
        <w:t xml:space="preserve"> University in Tashkent </w:t>
      </w:r>
      <w:r w:rsidRPr="002E7E31">
        <w:rPr>
          <w:rFonts w:ascii="Times New Roman" w:eastAsia="Times New Roman" w:hAnsi="Times New Roman" w:cs="Times New Roman"/>
          <w:sz w:val="24"/>
          <w:szCs w:val="24"/>
        </w:rPr>
        <w:t>campus</w:t>
      </w:r>
      <w:r w:rsidRPr="00875445">
        <w:rPr>
          <w:rFonts w:ascii="Times New Roman" w:eastAsia="Times New Roman" w:hAnsi="Times New Roman" w:cs="Times New Roman"/>
          <w:sz w:val="24"/>
          <w:szCs w:val="24"/>
        </w:rPr>
        <w:br/>
      </w:r>
      <w:r w:rsidRPr="002E7E31">
        <w:rPr>
          <w:rFonts w:ascii="Times New Roman" w:eastAsia="Times New Roman" w:hAnsi="Times New Roman" w:cs="Times New Roman"/>
          <w:b/>
          <w:bCs/>
          <w:sz w:val="24"/>
          <w:szCs w:val="24"/>
        </w:rPr>
        <w:t>Application Deadline:</w:t>
      </w:r>
      <w:r w:rsidRPr="00875445">
        <w:rPr>
          <w:rFonts w:ascii="Times New Roman" w:eastAsia="Times New Roman" w:hAnsi="Times New Roman" w:cs="Times New Roman"/>
          <w:sz w:val="24"/>
          <w:szCs w:val="24"/>
        </w:rPr>
        <w:t xml:space="preserve"> </w:t>
      </w:r>
      <w:r w:rsidRPr="002E7E31">
        <w:rPr>
          <w:rFonts w:ascii="Times New Roman" w:hAnsi="Times New Roman" w:cs="Times New Roman"/>
          <w:color w:val="000000"/>
          <w:sz w:val="24"/>
          <w:szCs w:val="24"/>
          <w:shd w:val="clear" w:color="auto" w:fill="FFFFFF"/>
        </w:rPr>
        <w:t>Open until filled</w:t>
      </w:r>
    </w:p>
    <w:p w:rsidR="00875445" w:rsidRPr="00875445" w:rsidRDefault="00875445" w:rsidP="00875445">
      <w:pPr>
        <w:spacing w:before="100" w:beforeAutospacing="1" w:after="100" w:afterAutospacing="1" w:line="240" w:lineRule="auto"/>
        <w:rPr>
          <w:rFonts w:ascii="Times New Roman" w:eastAsia="Times New Roman" w:hAnsi="Times New Roman" w:cs="Times New Roman"/>
          <w:sz w:val="24"/>
          <w:szCs w:val="24"/>
        </w:rPr>
      </w:pPr>
      <w:r w:rsidRPr="002E7E31">
        <w:rPr>
          <w:rFonts w:ascii="Times New Roman" w:eastAsia="Times New Roman" w:hAnsi="Times New Roman" w:cs="Times New Roman"/>
          <w:b/>
          <w:bCs/>
          <w:sz w:val="24"/>
          <w:szCs w:val="24"/>
        </w:rPr>
        <w:t>About the University:</w:t>
      </w:r>
      <w:r w:rsidRPr="00875445">
        <w:rPr>
          <w:rFonts w:ascii="Times New Roman" w:eastAsia="Times New Roman" w:hAnsi="Times New Roman" w:cs="Times New Roman"/>
          <w:sz w:val="24"/>
          <w:szCs w:val="24"/>
        </w:rPr>
        <w:t xml:space="preserve"> </w:t>
      </w:r>
      <w:proofErr w:type="spellStart"/>
      <w:r w:rsidR="001D27ED">
        <w:rPr>
          <w:rFonts w:ascii="Times New Roman" w:eastAsia="Times New Roman" w:hAnsi="Times New Roman" w:cs="Times New Roman"/>
          <w:sz w:val="24"/>
          <w:szCs w:val="24"/>
        </w:rPr>
        <w:t>Inha</w:t>
      </w:r>
      <w:proofErr w:type="spellEnd"/>
      <w:r w:rsidR="001D27ED">
        <w:rPr>
          <w:rFonts w:ascii="Times New Roman" w:eastAsia="Times New Roman" w:hAnsi="Times New Roman" w:cs="Times New Roman"/>
          <w:sz w:val="24"/>
          <w:szCs w:val="24"/>
        </w:rPr>
        <w:t xml:space="preserve"> </w:t>
      </w:r>
      <w:r w:rsidRPr="002E7E31">
        <w:rPr>
          <w:rFonts w:ascii="Times New Roman" w:eastAsia="Times New Roman" w:hAnsi="Times New Roman" w:cs="Times New Roman"/>
          <w:sz w:val="24"/>
          <w:szCs w:val="24"/>
        </w:rPr>
        <w:t>University in Tashkent</w:t>
      </w:r>
      <w:r w:rsidRPr="00875445">
        <w:rPr>
          <w:rFonts w:ascii="Times New Roman" w:eastAsia="Times New Roman" w:hAnsi="Times New Roman" w:cs="Times New Roman"/>
          <w:sz w:val="24"/>
          <w:szCs w:val="24"/>
        </w:rPr>
        <w:t xml:space="preserve"> is a renowned institution committed to offering high-quality education and holistic student support. The Student Affairs and Support Center plays a vital role in helping students succeed academically, personally, and socially. Our goal is to create an environment where students feel supported, engaged, and empowered.</w:t>
      </w:r>
    </w:p>
    <w:p w:rsidR="00875445" w:rsidRPr="00875445" w:rsidRDefault="00875445" w:rsidP="00875445">
      <w:pPr>
        <w:spacing w:before="100" w:beforeAutospacing="1" w:after="100" w:afterAutospacing="1" w:line="240" w:lineRule="auto"/>
        <w:rPr>
          <w:rFonts w:ascii="Times New Roman" w:eastAsia="Times New Roman" w:hAnsi="Times New Roman" w:cs="Times New Roman"/>
          <w:sz w:val="24"/>
          <w:szCs w:val="24"/>
        </w:rPr>
      </w:pPr>
      <w:r w:rsidRPr="002E7E31">
        <w:rPr>
          <w:rFonts w:ascii="Times New Roman" w:eastAsia="Times New Roman" w:hAnsi="Times New Roman" w:cs="Times New Roman"/>
          <w:b/>
          <w:bCs/>
          <w:sz w:val="24"/>
          <w:szCs w:val="24"/>
        </w:rPr>
        <w:t>Job Description:</w:t>
      </w:r>
      <w:r w:rsidRPr="00875445">
        <w:rPr>
          <w:rFonts w:ascii="Times New Roman" w:eastAsia="Times New Roman" w:hAnsi="Times New Roman" w:cs="Times New Roman"/>
          <w:sz w:val="24"/>
          <w:szCs w:val="24"/>
        </w:rPr>
        <w:t xml:space="preserve"> We are seeking a </w:t>
      </w:r>
      <w:r w:rsidRPr="002E7E31">
        <w:rPr>
          <w:rFonts w:ascii="Times New Roman" w:eastAsia="Times New Roman" w:hAnsi="Times New Roman" w:cs="Times New Roman"/>
          <w:b/>
          <w:bCs/>
          <w:sz w:val="24"/>
          <w:szCs w:val="24"/>
        </w:rPr>
        <w:t xml:space="preserve">Tutor </w:t>
      </w:r>
      <w:bookmarkStart w:id="0" w:name="_GoBack"/>
      <w:bookmarkEnd w:id="0"/>
      <w:r w:rsidRPr="00875445">
        <w:rPr>
          <w:rFonts w:ascii="Times New Roman" w:eastAsia="Times New Roman" w:hAnsi="Times New Roman" w:cs="Times New Roman"/>
          <w:sz w:val="24"/>
          <w:szCs w:val="24"/>
        </w:rPr>
        <w:t xml:space="preserve">for the </w:t>
      </w:r>
      <w:r w:rsidRPr="002E7E31">
        <w:rPr>
          <w:rFonts w:ascii="Times New Roman" w:eastAsia="Times New Roman" w:hAnsi="Times New Roman" w:cs="Times New Roman"/>
          <w:b/>
          <w:bCs/>
          <w:sz w:val="24"/>
          <w:szCs w:val="24"/>
        </w:rPr>
        <w:t>Student Affairs and Support Center</w:t>
      </w:r>
      <w:r w:rsidRPr="00875445">
        <w:rPr>
          <w:rFonts w:ascii="Times New Roman" w:eastAsia="Times New Roman" w:hAnsi="Times New Roman" w:cs="Times New Roman"/>
          <w:sz w:val="24"/>
          <w:szCs w:val="24"/>
        </w:rPr>
        <w:t>. This unique role combines academic tutoring with mentorship and team leadership. The successful candidate will be responsible for guiding students through their academic journey, offering personalized mentorship, and leading small student groups to foster teamwork, collaboration, and a sense of community.</w:t>
      </w:r>
    </w:p>
    <w:p w:rsidR="00875445" w:rsidRPr="00875445" w:rsidRDefault="00875445" w:rsidP="00875445">
      <w:pPr>
        <w:spacing w:before="100" w:beforeAutospacing="1" w:after="100" w:afterAutospacing="1" w:line="240" w:lineRule="auto"/>
        <w:rPr>
          <w:rFonts w:ascii="Times New Roman" w:eastAsia="Times New Roman" w:hAnsi="Times New Roman" w:cs="Times New Roman"/>
          <w:sz w:val="24"/>
          <w:szCs w:val="24"/>
        </w:rPr>
      </w:pPr>
      <w:r w:rsidRPr="002E7E31">
        <w:rPr>
          <w:rFonts w:ascii="Times New Roman" w:eastAsia="Times New Roman" w:hAnsi="Times New Roman" w:cs="Times New Roman"/>
          <w:b/>
          <w:bCs/>
          <w:sz w:val="24"/>
          <w:szCs w:val="24"/>
        </w:rPr>
        <w:t>Key Responsibilities:</w:t>
      </w:r>
    </w:p>
    <w:p w:rsidR="00875445" w:rsidRPr="00875445" w:rsidRDefault="00875445" w:rsidP="008754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7E31">
        <w:rPr>
          <w:rFonts w:ascii="Times New Roman" w:eastAsia="Times New Roman" w:hAnsi="Times New Roman" w:cs="Times New Roman"/>
          <w:b/>
          <w:bCs/>
          <w:sz w:val="24"/>
          <w:szCs w:val="24"/>
        </w:rPr>
        <w:t>Mentoring:</w:t>
      </w:r>
      <w:r w:rsidRPr="00875445">
        <w:rPr>
          <w:rFonts w:ascii="Times New Roman" w:eastAsia="Times New Roman" w:hAnsi="Times New Roman" w:cs="Times New Roman"/>
          <w:sz w:val="24"/>
          <w:szCs w:val="24"/>
        </w:rPr>
        <w:t xml:space="preserve"> Provide ongoing academic and personal support to students, helping them navigate challenges both inside and outside the classroom.</w:t>
      </w:r>
    </w:p>
    <w:p w:rsidR="00875445" w:rsidRPr="00875445" w:rsidRDefault="00875445" w:rsidP="008754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7E31">
        <w:rPr>
          <w:rFonts w:ascii="Times New Roman" w:eastAsia="Times New Roman" w:hAnsi="Times New Roman" w:cs="Times New Roman"/>
          <w:b/>
          <w:bCs/>
          <w:sz w:val="24"/>
          <w:szCs w:val="24"/>
        </w:rPr>
        <w:t>Team Leadership:</w:t>
      </w:r>
      <w:r w:rsidRPr="00875445">
        <w:rPr>
          <w:rFonts w:ascii="Times New Roman" w:eastAsia="Times New Roman" w:hAnsi="Times New Roman" w:cs="Times New Roman"/>
          <w:sz w:val="24"/>
          <w:szCs w:val="24"/>
        </w:rPr>
        <w:t xml:space="preserve"> Lead and support student groups, fostering teamwork, collaboration, and peer support among group members.</w:t>
      </w:r>
    </w:p>
    <w:p w:rsidR="00875445" w:rsidRPr="00875445" w:rsidRDefault="00875445" w:rsidP="008754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5445">
        <w:rPr>
          <w:rFonts w:ascii="Times New Roman" w:eastAsia="Times New Roman" w:hAnsi="Times New Roman" w:cs="Times New Roman"/>
          <w:sz w:val="24"/>
          <w:szCs w:val="24"/>
        </w:rPr>
        <w:t>Conduct one-on-one and group tutoring sessions, assisting students with course material and academic skills development.</w:t>
      </w:r>
    </w:p>
    <w:p w:rsidR="00875445" w:rsidRPr="00875445" w:rsidRDefault="00875445" w:rsidP="008754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5445">
        <w:rPr>
          <w:rFonts w:ascii="Times New Roman" w:eastAsia="Times New Roman" w:hAnsi="Times New Roman" w:cs="Times New Roman"/>
          <w:sz w:val="24"/>
          <w:szCs w:val="24"/>
        </w:rPr>
        <w:t>Encourage a positive, inclusive, and growth-oriented environment within the student community.</w:t>
      </w:r>
    </w:p>
    <w:p w:rsidR="00875445" w:rsidRPr="00875445" w:rsidRDefault="00875445" w:rsidP="008754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5445">
        <w:rPr>
          <w:rFonts w:ascii="Times New Roman" w:eastAsia="Times New Roman" w:hAnsi="Times New Roman" w:cs="Times New Roman"/>
          <w:sz w:val="24"/>
          <w:szCs w:val="24"/>
        </w:rPr>
        <w:t>Help students with study strategies, time management, exam preparation, and effective communication.</w:t>
      </w:r>
    </w:p>
    <w:p w:rsidR="00875445" w:rsidRPr="00875445" w:rsidRDefault="00875445" w:rsidP="008754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5445">
        <w:rPr>
          <w:rFonts w:ascii="Times New Roman" w:eastAsia="Times New Roman" w:hAnsi="Times New Roman" w:cs="Times New Roman"/>
          <w:sz w:val="24"/>
          <w:szCs w:val="24"/>
        </w:rPr>
        <w:t>Serve as a role model and provide guidance on academic success, career planning, and personal development.</w:t>
      </w:r>
    </w:p>
    <w:p w:rsidR="00875445" w:rsidRPr="00875445" w:rsidRDefault="00875445" w:rsidP="008754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5445">
        <w:rPr>
          <w:rFonts w:ascii="Times New Roman" w:eastAsia="Times New Roman" w:hAnsi="Times New Roman" w:cs="Times New Roman"/>
          <w:sz w:val="24"/>
          <w:szCs w:val="24"/>
        </w:rPr>
        <w:t>Coordinate with faculty and staff to identify students in need of support and facilitate their involvement in mentoring or tutoring programs.</w:t>
      </w:r>
    </w:p>
    <w:p w:rsidR="00875445" w:rsidRPr="00875445" w:rsidRDefault="00875445" w:rsidP="008754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5445">
        <w:rPr>
          <w:rFonts w:ascii="Times New Roman" w:eastAsia="Times New Roman" w:hAnsi="Times New Roman" w:cs="Times New Roman"/>
          <w:sz w:val="24"/>
          <w:szCs w:val="24"/>
        </w:rPr>
        <w:t>Organize and lead workshops or events focused on skill-building, academic success, and personal growth.</w:t>
      </w:r>
    </w:p>
    <w:p w:rsidR="00875445" w:rsidRPr="00875445" w:rsidRDefault="00875445" w:rsidP="00875445">
      <w:pPr>
        <w:spacing w:before="100" w:beforeAutospacing="1" w:after="100" w:afterAutospacing="1" w:line="240" w:lineRule="auto"/>
        <w:rPr>
          <w:rFonts w:ascii="Times New Roman" w:eastAsia="Times New Roman" w:hAnsi="Times New Roman" w:cs="Times New Roman"/>
          <w:sz w:val="24"/>
          <w:szCs w:val="24"/>
        </w:rPr>
      </w:pPr>
      <w:r w:rsidRPr="002E7E31">
        <w:rPr>
          <w:rFonts w:ascii="Times New Roman" w:eastAsia="Times New Roman" w:hAnsi="Times New Roman" w:cs="Times New Roman"/>
          <w:b/>
          <w:bCs/>
          <w:sz w:val="24"/>
          <w:szCs w:val="24"/>
        </w:rPr>
        <w:t>Qualifications:</w:t>
      </w:r>
    </w:p>
    <w:p w:rsidR="00875445" w:rsidRPr="002E7E31" w:rsidRDefault="00875445" w:rsidP="002E7E3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75445">
        <w:rPr>
          <w:rFonts w:ascii="Times New Roman" w:eastAsia="Times New Roman" w:hAnsi="Times New Roman" w:cs="Times New Roman"/>
          <w:sz w:val="24"/>
          <w:szCs w:val="24"/>
        </w:rPr>
        <w:t>Bachelor's degree in a relevant field.</w:t>
      </w:r>
    </w:p>
    <w:p w:rsidR="002E7E31" w:rsidRPr="00875445" w:rsidRDefault="002E7E31" w:rsidP="002E7E3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E7E31">
        <w:rPr>
          <w:rFonts w:ascii="Times New Roman" w:hAnsi="Times New Roman" w:cs="Times New Roman"/>
          <w:sz w:val="24"/>
          <w:szCs w:val="24"/>
        </w:rPr>
        <w:t>Strong command of the English language is required</w:t>
      </w:r>
      <w:r w:rsidRPr="002E7E31">
        <w:rPr>
          <w:rFonts w:ascii="Times New Roman" w:hAnsi="Times New Roman" w:cs="Times New Roman"/>
          <w:sz w:val="24"/>
          <w:szCs w:val="24"/>
        </w:rPr>
        <w:t>.</w:t>
      </w:r>
    </w:p>
    <w:p w:rsidR="00875445" w:rsidRPr="00875445" w:rsidRDefault="00875445" w:rsidP="0087544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75445">
        <w:rPr>
          <w:rFonts w:ascii="Times New Roman" w:eastAsia="Times New Roman" w:hAnsi="Times New Roman" w:cs="Times New Roman"/>
          <w:sz w:val="24"/>
          <w:szCs w:val="24"/>
        </w:rPr>
        <w:t xml:space="preserve">Previous experience in mentoring or tutoring is </w:t>
      </w:r>
      <w:r w:rsidR="002E7E31" w:rsidRPr="002E7E31">
        <w:rPr>
          <w:rFonts w:ascii="Times New Roman" w:hAnsi="Times New Roman" w:cs="Times New Roman"/>
          <w:sz w:val="24"/>
          <w:szCs w:val="24"/>
        </w:rPr>
        <w:t>essential for this role</w:t>
      </w:r>
      <w:r w:rsidR="002E7E31" w:rsidRPr="002E7E31">
        <w:rPr>
          <w:rFonts w:ascii="Times New Roman" w:eastAsia="Times New Roman" w:hAnsi="Times New Roman" w:cs="Times New Roman"/>
          <w:sz w:val="24"/>
          <w:szCs w:val="24"/>
        </w:rPr>
        <w:t>.</w:t>
      </w:r>
    </w:p>
    <w:p w:rsidR="00875445" w:rsidRPr="00875445" w:rsidRDefault="00875445" w:rsidP="0087544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75445">
        <w:rPr>
          <w:rFonts w:ascii="Times New Roman" w:eastAsia="Times New Roman" w:hAnsi="Times New Roman" w:cs="Times New Roman"/>
          <w:sz w:val="24"/>
          <w:szCs w:val="24"/>
        </w:rPr>
        <w:t>Excellent communication and leadership skills.</w:t>
      </w:r>
    </w:p>
    <w:p w:rsidR="00875445" w:rsidRPr="00875445" w:rsidRDefault="00875445" w:rsidP="0087544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75445">
        <w:rPr>
          <w:rFonts w:ascii="Times New Roman" w:eastAsia="Times New Roman" w:hAnsi="Times New Roman" w:cs="Times New Roman"/>
          <w:sz w:val="24"/>
          <w:szCs w:val="24"/>
        </w:rPr>
        <w:t>Ability to work with diverse groups of students and create a supportive, team-oriented environment.</w:t>
      </w:r>
    </w:p>
    <w:p w:rsidR="00875445" w:rsidRPr="00875445" w:rsidRDefault="00875445" w:rsidP="0087544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75445">
        <w:rPr>
          <w:rFonts w:ascii="Times New Roman" w:eastAsia="Times New Roman" w:hAnsi="Times New Roman" w:cs="Times New Roman"/>
          <w:sz w:val="24"/>
          <w:szCs w:val="24"/>
        </w:rPr>
        <w:t>Patience, empathy, and a genuine passion for helping students succeed.</w:t>
      </w:r>
    </w:p>
    <w:p w:rsidR="00875445" w:rsidRPr="00875445" w:rsidRDefault="00875445" w:rsidP="0087544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75445">
        <w:rPr>
          <w:rFonts w:ascii="Times New Roman" w:eastAsia="Times New Roman" w:hAnsi="Times New Roman" w:cs="Times New Roman"/>
          <w:sz w:val="24"/>
          <w:szCs w:val="24"/>
        </w:rPr>
        <w:t>Strong organizational skills and ability to manage multiple responsibilities.</w:t>
      </w:r>
    </w:p>
    <w:p w:rsidR="00875445" w:rsidRPr="00875445" w:rsidRDefault="00875445" w:rsidP="0087544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75445">
        <w:rPr>
          <w:rFonts w:ascii="Times New Roman" w:eastAsia="Times New Roman" w:hAnsi="Times New Roman" w:cs="Times New Roman"/>
          <w:sz w:val="24"/>
          <w:szCs w:val="24"/>
        </w:rPr>
        <w:t>Ability to inspire and motivate peers and fellow students.</w:t>
      </w:r>
    </w:p>
    <w:p w:rsidR="00875445" w:rsidRPr="00875445" w:rsidRDefault="00875445" w:rsidP="00875445">
      <w:pPr>
        <w:spacing w:before="100" w:beforeAutospacing="1" w:after="100" w:afterAutospacing="1" w:line="240" w:lineRule="auto"/>
        <w:rPr>
          <w:rFonts w:ascii="Times New Roman" w:eastAsia="Times New Roman" w:hAnsi="Times New Roman" w:cs="Times New Roman"/>
          <w:sz w:val="24"/>
          <w:szCs w:val="24"/>
        </w:rPr>
      </w:pPr>
      <w:r w:rsidRPr="002E7E31">
        <w:rPr>
          <w:rFonts w:ascii="Times New Roman" w:eastAsia="Times New Roman" w:hAnsi="Times New Roman" w:cs="Times New Roman"/>
          <w:b/>
          <w:bCs/>
          <w:sz w:val="24"/>
          <w:szCs w:val="24"/>
        </w:rPr>
        <w:lastRenderedPageBreak/>
        <w:t>How to Apply:</w:t>
      </w:r>
      <w:r w:rsidRPr="00875445">
        <w:rPr>
          <w:rFonts w:ascii="Times New Roman" w:eastAsia="Times New Roman" w:hAnsi="Times New Roman" w:cs="Times New Roman"/>
          <w:sz w:val="24"/>
          <w:szCs w:val="24"/>
        </w:rPr>
        <w:t xml:space="preserve"> Interested candidates should submit the following documents to </w:t>
      </w:r>
      <w:r w:rsidRPr="002E7E31">
        <w:rPr>
          <w:rFonts w:ascii="Times New Roman" w:eastAsia="Times New Roman" w:hAnsi="Times New Roman" w:cs="Times New Roman"/>
          <w:sz w:val="24"/>
          <w:szCs w:val="24"/>
        </w:rPr>
        <w:t>hr@inha.uz</w:t>
      </w:r>
    </w:p>
    <w:p w:rsidR="00875445" w:rsidRPr="00875445" w:rsidRDefault="00875445" w:rsidP="0087544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75445">
        <w:rPr>
          <w:rFonts w:ascii="Times New Roman" w:eastAsia="Times New Roman" w:hAnsi="Times New Roman" w:cs="Times New Roman"/>
          <w:sz w:val="24"/>
          <w:szCs w:val="24"/>
        </w:rPr>
        <w:t>A current resume/CV.</w:t>
      </w:r>
    </w:p>
    <w:p w:rsidR="00875445" w:rsidRPr="002E7E31" w:rsidRDefault="00875445" w:rsidP="0087544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75445">
        <w:rPr>
          <w:rFonts w:ascii="Times New Roman" w:eastAsia="Times New Roman" w:hAnsi="Times New Roman" w:cs="Times New Roman"/>
          <w:sz w:val="24"/>
          <w:szCs w:val="24"/>
        </w:rPr>
        <w:t>A cover letter outlining your motivation for applying, your approach to mentoring, and any relevant experience.</w:t>
      </w:r>
    </w:p>
    <w:p w:rsidR="00FA4B6C" w:rsidRPr="00FA4B6C" w:rsidRDefault="00FA4B6C" w:rsidP="00FA4B6C">
      <w:pPr>
        <w:shd w:val="clear" w:color="auto" w:fill="FFFFFF"/>
        <w:spacing w:after="312" w:line="240" w:lineRule="auto"/>
        <w:rPr>
          <w:rFonts w:ascii="Times New Roman" w:eastAsia="Times New Roman" w:hAnsi="Times New Roman" w:cs="Times New Roman"/>
          <w:color w:val="0A0A0A"/>
          <w:sz w:val="24"/>
          <w:szCs w:val="24"/>
        </w:rPr>
      </w:pPr>
      <w:r w:rsidRPr="002E7E31">
        <w:rPr>
          <w:rFonts w:ascii="Times New Roman" w:eastAsia="Times New Roman" w:hAnsi="Times New Roman" w:cs="Times New Roman"/>
          <w:b/>
          <w:bCs/>
          <w:color w:val="0A0A0A"/>
          <w:sz w:val="24"/>
          <w:szCs w:val="24"/>
        </w:rPr>
        <w:t>Candidate Requirements:</w:t>
      </w:r>
    </w:p>
    <w:p w:rsidR="00FA4B6C" w:rsidRPr="00FA4B6C" w:rsidRDefault="00FA4B6C" w:rsidP="00FA4B6C">
      <w:pPr>
        <w:numPr>
          <w:ilvl w:val="0"/>
          <w:numId w:val="4"/>
        </w:numPr>
        <w:shd w:val="clear" w:color="auto" w:fill="FFFFFF"/>
        <w:spacing w:before="100" w:beforeAutospacing="1" w:after="144" w:line="240" w:lineRule="auto"/>
        <w:ind w:left="672"/>
        <w:rPr>
          <w:rFonts w:ascii="Times New Roman" w:eastAsia="Times New Roman" w:hAnsi="Times New Roman" w:cs="Times New Roman"/>
          <w:color w:val="0A0A0A"/>
          <w:sz w:val="24"/>
          <w:szCs w:val="24"/>
        </w:rPr>
      </w:pPr>
      <w:r w:rsidRPr="00FA4B6C">
        <w:rPr>
          <w:rFonts w:ascii="Times New Roman" w:eastAsia="Times New Roman" w:hAnsi="Times New Roman" w:cs="Times New Roman"/>
          <w:color w:val="0A0A0A"/>
          <w:sz w:val="24"/>
          <w:szCs w:val="24"/>
        </w:rPr>
        <w:t>Bachelor’s or Master’s degree</w:t>
      </w:r>
    </w:p>
    <w:p w:rsidR="00FA4B6C" w:rsidRPr="00FA4B6C" w:rsidRDefault="00FA4B6C" w:rsidP="00FA4B6C">
      <w:pPr>
        <w:numPr>
          <w:ilvl w:val="0"/>
          <w:numId w:val="4"/>
        </w:numPr>
        <w:shd w:val="clear" w:color="auto" w:fill="FFFFFF"/>
        <w:spacing w:before="100" w:beforeAutospacing="1" w:after="144" w:line="240" w:lineRule="auto"/>
        <w:ind w:left="672"/>
        <w:rPr>
          <w:rFonts w:ascii="Times New Roman" w:eastAsia="Times New Roman" w:hAnsi="Times New Roman" w:cs="Times New Roman"/>
          <w:color w:val="0A0A0A"/>
          <w:sz w:val="24"/>
          <w:szCs w:val="24"/>
        </w:rPr>
      </w:pPr>
      <w:r w:rsidRPr="00FA4B6C">
        <w:rPr>
          <w:rFonts w:ascii="Times New Roman" w:eastAsia="Times New Roman" w:hAnsi="Times New Roman" w:cs="Times New Roman"/>
          <w:color w:val="0A0A0A"/>
          <w:sz w:val="24"/>
          <w:szCs w:val="24"/>
        </w:rPr>
        <w:t>experience in student services, or a related field is an advantage</w:t>
      </w:r>
    </w:p>
    <w:p w:rsidR="00FA4B6C" w:rsidRPr="00FA4B6C" w:rsidRDefault="00FA4B6C" w:rsidP="00FA4B6C">
      <w:pPr>
        <w:numPr>
          <w:ilvl w:val="0"/>
          <w:numId w:val="4"/>
        </w:numPr>
        <w:shd w:val="clear" w:color="auto" w:fill="FFFFFF"/>
        <w:spacing w:before="100" w:beforeAutospacing="1" w:after="144" w:line="240" w:lineRule="auto"/>
        <w:ind w:left="672"/>
        <w:rPr>
          <w:rFonts w:ascii="Times New Roman" w:eastAsia="Times New Roman" w:hAnsi="Times New Roman" w:cs="Times New Roman"/>
          <w:color w:val="0A0A0A"/>
          <w:sz w:val="24"/>
          <w:szCs w:val="24"/>
        </w:rPr>
      </w:pPr>
      <w:r w:rsidRPr="00FA4B6C">
        <w:rPr>
          <w:rFonts w:ascii="Times New Roman" w:eastAsia="Times New Roman" w:hAnsi="Times New Roman" w:cs="Times New Roman"/>
          <w:color w:val="0A0A0A"/>
          <w:sz w:val="24"/>
          <w:szCs w:val="24"/>
        </w:rPr>
        <w:t>Original degree certificate, academic transcript, and other supporting documentation.</w:t>
      </w:r>
    </w:p>
    <w:p w:rsidR="00FA4B6C" w:rsidRPr="00FA4B6C" w:rsidRDefault="00FA4B6C" w:rsidP="00FA4B6C">
      <w:pPr>
        <w:shd w:val="clear" w:color="auto" w:fill="FFFFFF"/>
        <w:spacing w:after="312" w:line="240" w:lineRule="auto"/>
        <w:rPr>
          <w:rFonts w:ascii="Times New Roman" w:eastAsia="Times New Roman" w:hAnsi="Times New Roman" w:cs="Times New Roman"/>
          <w:color w:val="0A0A0A"/>
          <w:sz w:val="24"/>
          <w:szCs w:val="24"/>
        </w:rPr>
      </w:pPr>
      <w:r w:rsidRPr="002E7E31">
        <w:rPr>
          <w:rFonts w:ascii="Times New Roman" w:eastAsia="Times New Roman" w:hAnsi="Times New Roman" w:cs="Times New Roman"/>
          <w:b/>
          <w:bCs/>
          <w:color w:val="0A0A0A"/>
          <w:sz w:val="24"/>
          <w:szCs w:val="24"/>
        </w:rPr>
        <w:t>Other Notes:</w:t>
      </w:r>
    </w:p>
    <w:p w:rsidR="00FA4B6C" w:rsidRPr="00FA4B6C" w:rsidRDefault="00FA4B6C" w:rsidP="00FA4B6C">
      <w:pPr>
        <w:numPr>
          <w:ilvl w:val="0"/>
          <w:numId w:val="5"/>
        </w:numPr>
        <w:shd w:val="clear" w:color="auto" w:fill="FFFFFF"/>
        <w:spacing w:before="100" w:beforeAutospacing="1" w:after="144" w:line="240" w:lineRule="auto"/>
        <w:ind w:left="672"/>
        <w:rPr>
          <w:rFonts w:ascii="Times New Roman" w:eastAsia="Times New Roman" w:hAnsi="Times New Roman" w:cs="Times New Roman"/>
          <w:color w:val="0A0A0A"/>
          <w:sz w:val="24"/>
          <w:szCs w:val="24"/>
        </w:rPr>
      </w:pPr>
      <w:r w:rsidRPr="00FA4B6C">
        <w:rPr>
          <w:rFonts w:ascii="Times New Roman" w:eastAsia="Times New Roman" w:hAnsi="Times New Roman" w:cs="Times New Roman"/>
          <w:color w:val="0A0A0A"/>
          <w:sz w:val="24"/>
          <w:szCs w:val="24"/>
        </w:rPr>
        <w:t>All application documents are non-returnable.</w:t>
      </w:r>
    </w:p>
    <w:p w:rsidR="00FA4B6C" w:rsidRPr="00FA4B6C" w:rsidRDefault="00FA4B6C" w:rsidP="00FA4B6C">
      <w:pPr>
        <w:numPr>
          <w:ilvl w:val="0"/>
          <w:numId w:val="5"/>
        </w:numPr>
        <w:shd w:val="clear" w:color="auto" w:fill="FFFFFF"/>
        <w:spacing w:before="100" w:beforeAutospacing="1" w:after="144" w:line="240" w:lineRule="auto"/>
        <w:ind w:left="672"/>
        <w:rPr>
          <w:rFonts w:ascii="Times New Roman" w:eastAsia="Times New Roman" w:hAnsi="Times New Roman" w:cs="Times New Roman"/>
          <w:color w:val="0A0A0A"/>
          <w:sz w:val="24"/>
          <w:szCs w:val="24"/>
        </w:rPr>
      </w:pPr>
      <w:r w:rsidRPr="00FA4B6C">
        <w:rPr>
          <w:rFonts w:ascii="Times New Roman" w:eastAsia="Times New Roman" w:hAnsi="Times New Roman" w:cs="Times New Roman"/>
          <w:color w:val="0A0A0A"/>
          <w:sz w:val="24"/>
          <w:szCs w:val="24"/>
        </w:rPr>
        <w:t xml:space="preserve">Background checks </w:t>
      </w:r>
      <w:proofErr w:type="gramStart"/>
      <w:r w:rsidRPr="00FA4B6C">
        <w:rPr>
          <w:rFonts w:ascii="Times New Roman" w:eastAsia="Times New Roman" w:hAnsi="Times New Roman" w:cs="Times New Roman"/>
          <w:color w:val="0A0A0A"/>
          <w:sz w:val="24"/>
          <w:szCs w:val="24"/>
        </w:rPr>
        <w:t>will be conducted</w:t>
      </w:r>
      <w:proofErr w:type="gramEnd"/>
      <w:r w:rsidRPr="00FA4B6C">
        <w:rPr>
          <w:rFonts w:ascii="Times New Roman" w:eastAsia="Times New Roman" w:hAnsi="Times New Roman" w:cs="Times New Roman"/>
          <w:color w:val="0A0A0A"/>
          <w:sz w:val="24"/>
          <w:szCs w:val="24"/>
        </w:rPr>
        <w:t xml:space="preserve"> for all shortlisted candidates.</w:t>
      </w:r>
    </w:p>
    <w:p w:rsidR="00FA4B6C" w:rsidRPr="00875445" w:rsidRDefault="00FA4B6C" w:rsidP="00FA4B6C">
      <w:pPr>
        <w:numPr>
          <w:ilvl w:val="0"/>
          <w:numId w:val="5"/>
        </w:numPr>
        <w:shd w:val="clear" w:color="auto" w:fill="FFFFFF"/>
        <w:spacing w:before="100" w:beforeAutospacing="1" w:after="144" w:line="240" w:lineRule="auto"/>
        <w:ind w:left="672"/>
        <w:rPr>
          <w:rFonts w:ascii="Times New Roman" w:eastAsia="Times New Roman" w:hAnsi="Times New Roman" w:cs="Times New Roman"/>
          <w:color w:val="0A0A0A"/>
          <w:sz w:val="24"/>
          <w:szCs w:val="24"/>
        </w:rPr>
      </w:pPr>
      <w:r w:rsidRPr="00FA4B6C">
        <w:rPr>
          <w:rFonts w:ascii="Times New Roman" w:eastAsia="Times New Roman" w:hAnsi="Times New Roman" w:cs="Times New Roman"/>
          <w:color w:val="0A0A0A"/>
          <w:sz w:val="24"/>
          <w:szCs w:val="24"/>
        </w:rPr>
        <w:t xml:space="preserve">Offers </w:t>
      </w:r>
      <w:proofErr w:type="gramStart"/>
      <w:r w:rsidRPr="00FA4B6C">
        <w:rPr>
          <w:rFonts w:ascii="Times New Roman" w:eastAsia="Times New Roman" w:hAnsi="Times New Roman" w:cs="Times New Roman"/>
          <w:color w:val="0A0A0A"/>
          <w:sz w:val="24"/>
          <w:szCs w:val="24"/>
        </w:rPr>
        <w:t>may be withdrawn</w:t>
      </w:r>
      <w:proofErr w:type="gramEnd"/>
      <w:r w:rsidRPr="00FA4B6C">
        <w:rPr>
          <w:rFonts w:ascii="Times New Roman" w:eastAsia="Times New Roman" w:hAnsi="Times New Roman" w:cs="Times New Roman"/>
          <w:color w:val="0A0A0A"/>
          <w:sz w:val="24"/>
          <w:szCs w:val="24"/>
        </w:rPr>
        <w:t xml:space="preserve"> if submitted documents are found to be falsified.</w:t>
      </w:r>
    </w:p>
    <w:p w:rsidR="00875445" w:rsidRPr="00875445" w:rsidRDefault="00875445" w:rsidP="00875445">
      <w:pPr>
        <w:spacing w:before="100" w:beforeAutospacing="1" w:after="100" w:afterAutospacing="1" w:line="240" w:lineRule="auto"/>
        <w:rPr>
          <w:rFonts w:ascii="Times New Roman" w:eastAsia="Times New Roman" w:hAnsi="Times New Roman" w:cs="Times New Roman"/>
          <w:sz w:val="24"/>
          <w:szCs w:val="24"/>
        </w:rPr>
      </w:pPr>
      <w:proofErr w:type="spellStart"/>
      <w:r w:rsidRPr="002E7E31">
        <w:rPr>
          <w:rFonts w:ascii="Times New Roman" w:eastAsia="Times New Roman" w:hAnsi="Times New Roman" w:cs="Times New Roman"/>
          <w:bCs/>
          <w:sz w:val="24"/>
          <w:szCs w:val="24"/>
        </w:rPr>
        <w:t>Inha</w:t>
      </w:r>
      <w:proofErr w:type="spellEnd"/>
      <w:r w:rsidRPr="002E7E31">
        <w:rPr>
          <w:rFonts w:ascii="Times New Roman" w:eastAsia="Times New Roman" w:hAnsi="Times New Roman" w:cs="Times New Roman"/>
          <w:bCs/>
          <w:sz w:val="24"/>
          <w:szCs w:val="24"/>
        </w:rPr>
        <w:t xml:space="preserve"> University in Tashkent is an equal opportunity employer and encourages applicants from all backgrounds to apply.</w:t>
      </w:r>
    </w:p>
    <w:p w:rsidR="00CA6C07" w:rsidRPr="002E7E31" w:rsidRDefault="00416648">
      <w:pPr>
        <w:rPr>
          <w:rFonts w:ascii="Times New Roman" w:hAnsi="Times New Roman" w:cs="Times New Roman"/>
          <w:sz w:val="24"/>
          <w:szCs w:val="24"/>
        </w:rPr>
      </w:pPr>
    </w:p>
    <w:sectPr w:rsidR="00CA6C07" w:rsidRPr="002E7E31">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568FC"/>
    <w:multiLevelType w:val="multilevel"/>
    <w:tmpl w:val="ACA2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996C7F"/>
    <w:multiLevelType w:val="multilevel"/>
    <w:tmpl w:val="105E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5642B"/>
    <w:multiLevelType w:val="multilevel"/>
    <w:tmpl w:val="1F5A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317009"/>
    <w:multiLevelType w:val="multilevel"/>
    <w:tmpl w:val="A010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28405F"/>
    <w:multiLevelType w:val="multilevel"/>
    <w:tmpl w:val="9EFC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445"/>
    <w:rsid w:val="001D27ED"/>
    <w:rsid w:val="00273BD4"/>
    <w:rsid w:val="002E7E31"/>
    <w:rsid w:val="00416648"/>
    <w:rsid w:val="00446630"/>
    <w:rsid w:val="007E4B1F"/>
    <w:rsid w:val="00875445"/>
    <w:rsid w:val="008D6B8C"/>
    <w:rsid w:val="00DA4044"/>
    <w:rsid w:val="00DE4830"/>
    <w:rsid w:val="00E15860"/>
    <w:rsid w:val="00FA4B6C"/>
    <w:rsid w:val="00FF64F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9A195"/>
  <w15:chartTrackingRefBased/>
  <w15:docId w15:val="{295D85E5-87C1-4C6C-B8C0-E6BACFD62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75445"/>
    <w:rPr>
      <w:b/>
      <w:bCs/>
    </w:rPr>
  </w:style>
  <w:style w:type="paragraph" w:styleId="NormalWeb">
    <w:name w:val="Normal (Web)"/>
    <w:basedOn w:val="Normal"/>
    <w:uiPriority w:val="99"/>
    <w:semiHidden/>
    <w:unhideWhenUsed/>
    <w:rsid w:val="00FA4B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047981">
      <w:bodyDiv w:val="1"/>
      <w:marLeft w:val="0"/>
      <w:marRight w:val="0"/>
      <w:marTop w:val="0"/>
      <w:marBottom w:val="0"/>
      <w:divBdr>
        <w:top w:val="none" w:sz="0" w:space="0" w:color="auto"/>
        <w:left w:val="none" w:sz="0" w:space="0" w:color="auto"/>
        <w:bottom w:val="none" w:sz="0" w:space="0" w:color="auto"/>
        <w:right w:val="none" w:sz="0" w:space="0" w:color="auto"/>
      </w:divBdr>
    </w:div>
    <w:div w:id="162839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Zarina Xaydarova</dc:creator>
  <cp:keywords/>
  <dc:description/>
  <cp:lastModifiedBy>Zarina Xaydarova</cp:lastModifiedBy>
  <cp:revision>12</cp:revision>
  <dcterms:created xsi:type="dcterms:W3CDTF">2025-04-29T11:36:00Z</dcterms:created>
  <dcterms:modified xsi:type="dcterms:W3CDTF">2025-04-29T12:10:00Z</dcterms:modified>
</cp:coreProperties>
</file>